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4C2559">
        <w:rPr>
          <w:rFonts w:ascii="華康粗黑體" w:eastAsia="華康粗黑體" w:hAnsi="華康粗黑體"/>
          <w:sz w:val="36"/>
          <w:szCs w:val="36"/>
        </w:rPr>
        <w:t>住宅管理人員專業訓練（</w:t>
      </w:r>
      <w:r w:rsidR="004C2559">
        <w:rPr>
          <w:rFonts w:ascii="華康粗黑體" w:eastAsia="華康粗黑體" w:hAnsi="華康粗黑體" w:hint="eastAsia"/>
          <w:sz w:val="36"/>
          <w:szCs w:val="36"/>
        </w:rPr>
        <w:t>複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DE558C">
              <w:rPr>
                <w:rFonts w:ascii="華康粗黑體" w:eastAsia="華康粗黑體" w:hAnsi="華康粗黑體" w:hint="eastAsia"/>
              </w:rPr>
              <w:t>0</w:t>
            </w:r>
            <w:r w:rsidR="00BE0771">
              <w:rPr>
                <w:rFonts w:ascii="華康粗黑體" w:eastAsia="華康粗黑體" w:hAnsi="華康粗黑體" w:hint="eastAsia"/>
              </w:rPr>
              <w:t>9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BE0771">
              <w:rPr>
                <w:rFonts w:ascii="華康粗黑體" w:eastAsia="華康粗黑體" w:hAnsi="華康粗黑體" w:hint="eastAsia"/>
              </w:rPr>
              <w:t>27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BE0771">
              <w:rPr>
                <w:rFonts w:ascii="華康粗黑體" w:eastAsia="華康粗黑體" w:hAnsi="華康粗黑體" w:hint="eastAsia"/>
              </w:rPr>
              <w:t>29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 w:rsidR="00257F5A">
              <w:rPr>
                <w:rFonts w:ascii="華康粗黑體" w:eastAsia="華康粗黑體" w:hAnsi="華康粗黑體" w:hint="eastAsia"/>
                <w:sz w:val="20"/>
                <w:szCs w:val="20"/>
              </w:rPr>
              <w:t>期二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257F5A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081907">
              <w:rPr>
                <w:rFonts w:ascii="華康粗黑體" w:eastAsia="華康粗黑體" w:hAnsi="華康粗黑體" w:hint="eastAsia"/>
              </w:rPr>
              <w:t>11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BE0771">
              <w:rPr>
                <w:rFonts w:ascii="華康粗黑體" w:eastAsia="華康粗黑體" w:hAnsi="華康粗黑體" w:hint="eastAsia"/>
              </w:rPr>
              <w:t>10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57F5A">
              <w:rPr>
                <w:rFonts w:ascii="華康粗黑體" w:eastAsia="華康粗黑體" w:hAnsi="華康粗黑體" w:hint="eastAsia"/>
              </w:rPr>
              <w:t>0</w:t>
            </w:r>
            <w:r w:rsidR="00BE0771">
              <w:rPr>
                <w:rFonts w:ascii="華康粗黑體" w:eastAsia="華康粗黑體" w:hAnsi="華康粗黑體" w:hint="eastAsia"/>
              </w:rPr>
              <w:t>3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BE0771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081907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081907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081907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081907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007"/>
        <w:gridCol w:w="1403"/>
        <w:gridCol w:w="1701"/>
        <w:gridCol w:w="2126"/>
        <w:gridCol w:w="425"/>
        <w:gridCol w:w="2268"/>
      </w:tblGrid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75E48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75E48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男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 xml:space="preserve">   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D75E48">
              <w:rPr>
                <w:rFonts w:ascii="微軟正黑體" w:eastAsia="微軟正黑體" w:hAnsi="微軟正黑體" w:hint="eastAsia"/>
                <w:color w:val="000000" w:themeColor="text1"/>
                <w:szCs w:val="44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75E48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4C2559">
        <w:trPr>
          <w:cantSplit/>
          <w:trHeight w:hRule="exact" w:val="567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C2559" w:rsidRPr="00385F04" w:rsidTr="001A0359">
        <w:trPr>
          <w:cantSplit/>
          <w:trHeight w:hRule="exact" w:val="567"/>
          <w:jc w:val="center"/>
        </w:trPr>
        <w:tc>
          <w:tcPr>
            <w:tcW w:w="197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8545A4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C2559" w:rsidRPr="00385F04" w:rsidRDefault="004C2559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D624F0" w:rsidRPr="008471D7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975856" w:rsidRDefault="004C2559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原租賃證書字號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587832" w:rsidRDefault="004C2559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登字第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587832">
              <w:rPr>
                <w:rFonts w:ascii="微軟正黑體" w:eastAsia="微軟正黑體" w:hAnsi="微軟正黑體"/>
                <w:b/>
              </w:rPr>
              <w:t xml:space="preserve"> </w:t>
            </w:r>
            <w:r w:rsidR="00587832">
              <w:rPr>
                <w:rFonts w:ascii="微軟正黑體" w:eastAsia="微軟正黑體" w:hAnsi="微軟正黑體" w:hint="eastAsia"/>
                <w:b/>
              </w:rPr>
              <w:t xml:space="preserve">    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  號</w:t>
            </w:r>
          </w:p>
        </w:tc>
      </w:tr>
      <w:tr w:rsidR="00587832" w:rsidRPr="008471D7" w:rsidTr="00587832">
        <w:trPr>
          <w:cantSplit/>
          <w:trHeight w:hRule="exact" w:val="796"/>
          <w:jc w:val="center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原租賃證書</w:t>
            </w:r>
          </w:p>
          <w:p w:rsidR="00587832" w:rsidRPr="00975856" w:rsidRDefault="00587832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975856">
              <w:rPr>
                <w:rFonts w:ascii="微軟正黑體" w:eastAsia="微軟正黑體" w:hAnsi="微軟正黑體" w:hint="eastAsia"/>
                <w:b/>
                <w:color w:val="FF0000"/>
              </w:rPr>
              <w:t>有效期限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7832" w:rsidRPr="00587832" w:rsidRDefault="00587832" w:rsidP="00E02300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年 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月</w:t>
            </w:r>
            <w:r w:rsidR="005605A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587832">
              <w:rPr>
                <w:rFonts w:ascii="微軟正黑體" w:eastAsia="微軟正黑體" w:hAnsi="微軟正黑體" w:hint="eastAsia"/>
                <w:b/>
              </w:rPr>
              <w:t xml:space="preserve">      日</w:t>
            </w:r>
          </w:p>
        </w:tc>
      </w:tr>
      <w:tr w:rsidR="00D624F0" w:rsidRPr="00E40128" w:rsidTr="004C2559">
        <w:trPr>
          <w:cantSplit/>
          <w:trHeight w:hRule="exact" w:val="567"/>
          <w:jc w:val="center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Default="009423FE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</w:t>
            </w:r>
            <w:r w:rsidR="00160FCA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</w:t>
            </w:r>
          </w:p>
          <w:p w:rsidR="00160FCA" w:rsidRPr="00160FCA" w:rsidRDefault="008F41BD" w:rsidP="00587832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已取得</w:t>
            </w:r>
            <w:r w:rsidR="00160FCA" w:rsidRPr="00160FCA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租賃住宅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管理人員證照，且有效期限尚未過期者、</w:t>
            </w:r>
            <w:r w:rsidRPr="008F41BD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有志從事租賃住宅包租代管業</w:t>
            </w:r>
          </w:p>
          <w:p w:rsidR="00160FCA" w:rsidRDefault="009423FE" w:rsidP="00160F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2666C8" w:rsidRPr="002666C8" w:rsidRDefault="002666C8" w:rsidP="002666C8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587832">
            <w:pPr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EFA" w:rsidRPr="00587832" w:rsidRDefault="00EB195A" w:rsidP="00587832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lastRenderedPageBreak/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</w:t>
            </w:r>
            <w:r w:rsidR="004C2559">
              <w:rPr>
                <w:rFonts w:ascii="華康宗楷體W7" w:eastAsia="華康宗楷體W7" w:hAnsi="微軟正黑體" w:hint="eastAsia"/>
                <w:sz w:val="26"/>
                <w:szCs w:val="26"/>
              </w:rPr>
              <w:t>2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</w:t>
            </w:r>
            <w:r w:rsidR="004C2559">
              <w:rPr>
                <w:rFonts w:ascii="華康宗楷體W7" w:eastAsia="華康宗楷體W7" w:hAnsi="微軟正黑體" w:hint="eastAsia"/>
                <w:sz w:val="22"/>
              </w:rPr>
              <w:t>5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(可扣抵 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>3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</w:t>
            </w:r>
            <w:r w:rsidR="004C2559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4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 xml:space="preserve">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BE0771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BE077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BE0771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BE077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BE0771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BE0771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E0771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BE0771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BE0771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E0771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BE077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BE0771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BE0771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</w:t>
            </w:r>
            <w:r w:rsidRPr="00A075C7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戶籍謄本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4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4C2559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包含考試費、全國聯合會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合格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證書登錄費</w:t>
            </w:r>
            <w:r w:rsidR="00A3729B"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代辦費</w:t>
            </w:r>
            <w:r w:rsidRPr="004D124E">
              <w:rPr>
                <w:rFonts w:ascii="華康宗楷體W7" w:eastAsia="華康宗楷體W7" w:hAnsi="微軟正黑體" w:hint="eastAsia"/>
                <w:color w:val="4472C4" w:themeColor="accent5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075C7" w:rsidRDefault="00A3729B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075C7" w:rsidRDefault="004C3883" w:rsidP="00A075C7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A075C7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A075C7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A075C7" w:rsidRPr="00A3729B" w:rsidRDefault="00A075C7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altName w:val="Microsoft JhengHei UI Light"/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60FC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57F5A"/>
    <w:rsid w:val="00266649"/>
    <w:rsid w:val="002666C8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2559"/>
    <w:rsid w:val="004C3883"/>
    <w:rsid w:val="004C7EDD"/>
    <w:rsid w:val="004D124E"/>
    <w:rsid w:val="005046A6"/>
    <w:rsid w:val="00515A7E"/>
    <w:rsid w:val="00525A79"/>
    <w:rsid w:val="005318D1"/>
    <w:rsid w:val="005352C3"/>
    <w:rsid w:val="00536D70"/>
    <w:rsid w:val="00540724"/>
    <w:rsid w:val="0054725D"/>
    <w:rsid w:val="005605A0"/>
    <w:rsid w:val="005628B8"/>
    <w:rsid w:val="0058646C"/>
    <w:rsid w:val="00587832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41BD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75856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075C7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E0771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75E48"/>
    <w:rsid w:val="00D819BB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B1A0F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1E67F2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5BB6-0C9E-4CA6-AE41-AE253EE0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2022-08-09T07:50:00Z</dcterms:created>
  <dcterms:modified xsi:type="dcterms:W3CDTF">2022-08-09T07:50:00Z</dcterms:modified>
</cp:coreProperties>
</file>